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A0" w:rsidRPr="00AB37FA" w:rsidRDefault="001935A0" w:rsidP="00AB3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1935A0" w:rsidRPr="00AB37FA" w:rsidRDefault="001935A0" w:rsidP="00AB3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координационному совещанию руководителей</w:t>
      </w:r>
    </w:p>
    <w:p w:rsidR="001935A0" w:rsidRPr="00AB37FA" w:rsidRDefault="001935A0" w:rsidP="00AB3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государственной власти Калужской области и территориальных</w:t>
      </w:r>
    </w:p>
    <w:p w:rsidR="001935A0" w:rsidRPr="00AB37FA" w:rsidRDefault="001935A0" w:rsidP="00AB3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федеральных органов государственной власти по Калужской области</w:t>
      </w:r>
    </w:p>
    <w:p w:rsidR="00B34578" w:rsidRPr="00AB37FA" w:rsidRDefault="001935A0" w:rsidP="00AB3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«Об эффективности профилактики детского травматизма несовершеннолетних»</w:t>
      </w:r>
    </w:p>
    <w:p w:rsidR="00B34578" w:rsidRPr="00AB37FA" w:rsidRDefault="00B34578" w:rsidP="00AB37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2AC" w:rsidRPr="00AB37FA" w:rsidRDefault="00CC62A0" w:rsidP="00AB3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Владислав Валерьевич!</w:t>
      </w:r>
    </w:p>
    <w:p w:rsidR="00CC62A0" w:rsidRPr="00AB37FA" w:rsidRDefault="00CC62A0" w:rsidP="00AB3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участники заседания Правительства</w:t>
      </w:r>
    </w:p>
    <w:p w:rsidR="00CC62A0" w:rsidRPr="00AB37FA" w:rsidRDefault="00CC62A0" w:rsidP="00AB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945" w:rsidRPr="00AB37FA" w:rsidRDefault="00AB1945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 xml:space="preserve">Министерством спорта Калужской области организована работа </w:t>
      </w:r>
      <w:r w:rsidR="00E4678B" w:rsidRPr="00AB37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B37FA">
        <w:rPr>
          <w:rFonts w:ascii="Times New Roman" w:hAnsi="Times New Roman" w:cs="Times New Roman"/>
          <w:sz w:val="28"/>
          <w:szCs w:val="28"/>
        </w:rPr>
        <w:t xml:space="preserve">по предупреждению </w:t>
      </w:r>
      <w:r w:rsidR="005618E7" w:rsidRPr="00AB37FA">
        <w:rPr>
          <w:rFonts w:ascii="Times New Roman" w:hAnsi="Times New Roman" w:cs="Times New Roman"/>
          <w:sz w:val="28"/>
          <w:szCs w:val="28"/>
        </w:rPr>
        <w:t>травматизма</w:t>
      </w:r>
      <w:r w:rsidRPr="00AB37FA">
        <w:rPr>
          <w:rFonts w:ascii="Times New Roman" w:hAnsi="Times New Roman" w:cs="Times New Roman"/>
          <w:sz w:val="28"/>
          <w:szCs w:val="28"/>
        </w:rPr>
        <w:t>:</w:t>
      </w:r>
    </w:p>
    <w:p w:rsidR="00AB1945" w:rsidRPr="00AB37FA" w:rsidRDefault="00AB1945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 xml:space="preserve">1. Проведение ежеквартального мониторинга и анализа травматизма </w:t>
      </w:r>
      <w:r w:rsidR="00E4678B" w:rsidRPr="00AB37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B37FA">
        <w:rPr>
          <w:rFonts w:ascii="Times New Roman" w:hAnsi="Times New Roman" w:cs="Times New Roman"/>
          <w:sz w:val="28"/>
          <w:szCs w:val="28"/>
        </w:rPr>
        <w:t>во исполнение поручения Правительства Российской Федерации № ВМ-П12-4965.</w:t>
      </w:r>
    </w:p>
    <w:p w:rsidR="00AB1945" w:rsidRPr="00AB37FA" w:rsidRDefault="00AB1945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 xml:space="preserve">2. Контроль исполнения требований к организации тренировочного процесса </w:t>
      </w:r>
      <w:r w:rsidR="001935A0" w:rsidRPr="00AB37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B37FA">
        <w:rPr>
          <w:rFonts w:ascii="Times New Roman" w:hAnsi="Times New Roman" w:cs="Times New Roman"/>
          <w:sz w:val="28"/>
          <w:szCs w:val="28"/>
        </w:rPr>
        <w:t>в физкультурно-спортивных организациях в ходе плановых проверок.</w:t>
      </w:r>
    </w:p>
    <w:p w:rsidR="00AB1945" w:rsidRPr="00AB37FA" w:rsidRDefault="00AB1945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>3. Выездные плановые проверки готовности физкультурно-спортивных организаций  к новому тренировочному году.</w:t>
      </w:r>
    </w:p>
    <w:p w:rsidR="00AB1945" w:rsidRPr="00AB37FA" w:rsidRDefault="00AB1945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>4. Работа межведомственной рабочей группы по вопросам обеспечения безопасности детских и спортивных площадок во исполнение распоряжения Губернатора Калужской области от 10.10.2013 № 91-р.</w:t>
      </w:r>
    </w:p>
    <w:p w:rsidR="00053A0A" w:rsidRPr="00AB37FA" w:rsidRDefault="00053A0A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 xml:space="preserve">В ходе контроля исполнения требований к организации тренировочного процесса министерство спорта </w:t>
      </w:r>
      <w:r w:rsidR="00EE394F" w:rsidRPr="00AB37F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B37FA">
        <w:rPr>
          <w:rFonts w:ascii="Times New Roman" w:hAnsi="Times New Roman" w:cs="Times New Roman"/>
          <w:sz w:val="28"/>
          <w:szCs w:val="28"/>
        </w:rPr>
        <w:t xml:space="preserve">проверяет исполнение положений следующих нормативно-правовых актов: </w:t>
      </w:r>
    </w:p>
    <w:p w:rsidR="00B205D4" w:rsidRPr="00AB37FA" w:rsidRDefault="004306EB" w:rsidP="00AB37FA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>приказа Министерства спорта Российской Федерации от 23.09.2020 № 1527 «Об утверждении правил организованной перевозки группы детей автобусами».</w:t>
      </w:r>
      <w:r w:rsidR="00C73BB7" w:rsidRPr="00AB37FA">
        <w:rPr>
          <w:rFonts w:ascii="Times New Roman" w:hAnsi="Times New Roman" w:cs="Times New Roman"/>
          <w:sz w:val="28"/>
          <w:szCs w:val="28"/>
        </w:rPr>
        <w:t xml:space="preserve"> В первую очередь наличие уведомлений о перевозке.</w:t>
      </w:r>
    </w:p>
    <w:p w:rsidR="00B205D4" w:rsidRPr="00AB37FA" w:rsidRDefault="004306EB" w:rsidP="00AB37FA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>приказа Министерства спорта Российской Федерации от 13.07.2016 № 808 «Об утверждении порядка расследования и учета несчастных случаев, произошедших с лицами, проходящими спортивную подготовку».</w:t>
      </w:r>
      <w:r w:rsidR="00C73BB7" w:rsidRPr="00AB37FA">
        <w:rPr>
          <w:rFonts w:ascii="Times New Roman" w:hAnsi="Times New Roman" w:cs="Times New Roman"/>
          <w:sz w:val="28"/>
          <w:szCs w:val="28"/>
        </w:rPr>
        <w:t xml:space="preserve"> Наличие журнала учета несчастных случаев. </w:t>
      </w:r>
    </w:p>
    <w:p w:rsidR="00B205D4" w:rsidRPr="00AB37FA" w:rsidRDefault="004306EB" w:rsidP="00AB37FA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7FA">
        <w:rPr>
          <w:rFonts w:ascii="Times New Roman" w:hAnsi="Times New Roman" w:cs="Times New Roman"/>
          <w:sz w:val="28"/>
          <w:szCs w:val="28"/>
        </w:rPr>
        <w:t>приказа Минздрава России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</w:t>
      </w:r>
      <w:r w:rsidR="00AB37FA">
        <w:rPr>
          <w:rFonts w:ascii="Times New Roman" w:hAnsi="Times New Roman" w:cs="Times New Roman"/>
          <w:sz w:val="28"/>
          <w:szCs w:val="28"/>
        </w:rPr>
        <w:t xml:space="preserve">ультурных мероприятий </w:t>
      </w:r>
      <w:r w:rsidRPr="00AB37FA">
        <w:rPr>
          <w:rFonts w:ascii="Times New Roman" w:hAnsi="Times New Roman" w:cs="Times New Roman"/>
          <w:sz w:val="28"/>
          <w:szCs w:val="28"/>
        </w:rPr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и спортом </w:t>
      </w:r>
      <w:bookmarkStart w:id="0" w:name="_GoBack"/>
      <w:bookmarkEnd w:id="0"/>
      <w:r w:rsidRPr="00AB37FA">
        <w:rPr>
          <w:rFonts w:ascii="Times New Roman" w:hAnsi="Times New Roman" w:cs="Times New Roman"/>
          <w:sz w:val="28"/>
          <w:szCs w:val="28"/>
        </w:rPr>
        <w:t>в организациях и (или) выполнить нормативы испытаний (тестов) Всероссийского физкультурно-спортивного комплекса «Готов к труду</w:t>
      </w:r>
      <w:proofErr w:type="gramEnd"/>
      <w:r w:rsidRPr="00AB37FA">
        <w:rPr>
          <w:rFonts w:ascii="Times New Roman" w:hAnsi="Times New Roman" w:cs="Times New Roman"/>
          <w:sz w:val="28"/>
          <w:szCs w:val="28"/>
        </w:rPr>
        <w:t xml:space="preserve"> и обороне" (ГТО)» и форм медицинских заключений о допуске к участию физкультурных и спортивных мероприятиях».</w:t>
      </w:r>
      <w:r w:rsidR="00C73BB7" w:rsidRPr="00AB37FA">
        <w:rPr>
          <w:rFonts w:ascii="Times New Roman" w:hAnsi="Times New Roman" w:cs="Times New Roman"/>
          <w:sz w:val="28"/>
          <w:szCs w:val="28"/>
        </w:rPr>
        <w:t xml:space="preserve"> Наличие медицинских справок.</w:t>
      </w:r>
    </w:p>
    <w:p w:rsidR="00053A0A" w:rsidRPr="00AB37FA" w:rsidRDefault="00053A0A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945" w:rsidRPr="00AB37FA" w:rsidRDefault="00AB1945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 xml:space="preserve">В физкультурно-спортивных организациях также организована работа </w:t>
      </w:r>
      <w:r w:rsidR="00E4678B" w:rsidRPr="00AB37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B37FA">
        <w:rPr>
          <w:rFonts w:ascii="Times New Roman" w:hAnsi="Times New Roman" w:cs="Times New Roman"/>
          <w:sz w:val="28"/>
          <w:szCs w:val="28"/>
        </w:rPr>
        <w:t>по профилактике травматизма,  в том числе:</w:t>
      </w:r>
    </w:p>
    <w:p w:rsidR="00DB6B15" w:rsidRPr="00AB37FA" w:rsidRDefault="00DB6B15" w:rsidP="00AB37FA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>Сотрудники спортивных школ на регулярной основе повышают уровень своей квалификации.</w:t>
      </w:r>
    </w:p>
    <w:p w:rsidR="00C74D5E" w:rsidRPr="00AB37FA" w:rsidRDefault="00EE394F" w:rsidP="00AB37FA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44C50" w:rsidRPr="00AB37FA">
        <w:rPr>
          <w:rFonts w:ascii="Times New Roman" w:hAnsi="Times New Roman" w:cs="Times New Roman"/>
          <w:sz w:val="28"/>
          <w:szCs w:val="28"/>
        </w:rPr>
        <w:t xml:space="preserve"> штатное расписание</w:t>
      </w:r>
      <w:r w:rsidRPr="00AB37FA">
        <w:rPr>
          <w:rFonts w:ascii="Times New Roman" w:hAnsi="Times New Roman" w:cs="Times New Roman"/>
          <w:sz w:val="28"/>
          <w:szCs w:val="28"/>
        </w:rPr>
        <w:t xml:space="preserve"> введены </w:t>
      </w:r>
      <w:r w:rsidR="00344C50" w:rsidRPr="00AB37FA">
        <w:rPr>
          <w:rFonts w:ascii="Times New Roman" w:hAnsi="Times New Roman" w:cs="Times New Roman"/>
          <w:sz w:val="28"/>
          <w:szCs w:val="28"/>
        </w:rPr>
        <w:t xml:space="preserve"> должности специалиста по обслуживанию </w:t>
      </w:r>
      <w:r w:rsidR="001935A0" w:rsidRPr="00AB37F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44C50" w:rsidRPr="00AB37FA">
        <w:rPr>
          <w:rFonts w:ascii="Times New Roman" w:hAnsi="Times New Roman" w:cs="Times New Roman"/>
          <w:sz w:val="28"/>
          <w:szCs w:val="28"/>
        </w:rPr>
        <w:t>и ремонту спортивного инвентаря и оборудования,</w:t>
      </w:r>
      <w:r w:rsidR="00EF610C" w:rsidRPr="00AB37FA">
        <w:rPr>
          <w:rFonts w:ascii="Times New Roman" w:hAnsi="Times New Roman" w:cs="Times New Roman"/>
          <w:sz w:val="28"/>
          <w:szCs w:val="28"/>
        </w:rPr>
        <w:t xml:space="preserve"> осуществляется контроль за состоянием креплений спортивных снарядов, сре</w:t>
      </w:r>
      <w:proofErr w:type="gramStart"/>
      <w:r w:rsidR="00EF610C" w:rsidRPr="00AB37FA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="00EF610C" w:rsidRPr="00AB37FA">
        <w:rPr>
          <w:rFonts w:ascii="Times New Roman" w:hAnsi="Times New Roman" w:cs="Times New Roman"/>
          <w:sz w:val="28"/>
          <w:szCs w:val="28"/>
        </w:rPr>
        <w:t>аховки и др.,</w:t>
      </w:r>
      <w:r w:rsidR="00344C50" w:rsidRPr="00AB37FA">
        <w:rPr>
          <w:rFonts w:ascii="Times New Roman" w:hAnsi="Times New Roman" w:cs="Times New Roman"/>
          <w:sz w:val="28"/>
          <w:szCs w:val="28"/>
        </w:rPr>
        <w:t xml:space="preserve"> </w:t>
      </w:r>
      <w:r w:rsidR="004D3C7D" w:rsidRPr="00AB37FA">
        <w:rPr>
          <w:rFonts w:ascii="Times New Roman" w:hAnsi="Times New Roman" w:cs="Times New Roman"/>
          <w:sz w:val="28"/>
          <w:szCs w:val="28"/>
        </w:rPr>
        <w:t>соблюд</w:t>
      </w:r>
      <w:r w:rsidRPr="00AB37FA">
        <w:rPr>
          <w:rFonts w:ascii="Times New Roman" w:hAnsi="Times New Roman" w:cs="Times New Roman"/>
          <w:sz w:val="28"/>
          <w:szCs w:val="28"/>
        </w:rPr>
        <w:t>аются</w:t>
      </w:r>
      <w:r w:rsidR="004D3C7D" w:rsidRPr="00AB37FA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AB37FA">
        <w:rPr>
          <w:rFonts w:ascii="Times New Roman" w:hAnsi="Times New Roman" w:cs="Times New Roman"/>
          <w:sz w:val="28"/>
          <w:szCs w:val="28"/>
        </w:rPr>
        <w:t>я</w:t>
      </w:r>
      <w:r w:rsidR="004D3C7D" w:rsidRPr="00AB37FA">
        <w:rPr>
          <w:rFonts w:ascii="Times New Roman" w:hAnsi="Times New Roman" w:cs="Times New Roman"/>
          <w:sz w:val="28"/>
          <w:szCs w:val="28"/>
        </w:rPr>
        <w:t xml:space="preserve"> </w:t>
      </w:r>
      <w:r w:rsidR="001935A0" w:rsidRPr="00AB37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3C7D" w:rsidRPr="00AB37FA">
        <w:rPr>
          <w:rFonts w:ascii="Times New Roman" w:hAnsi="Times New Roman" w:cs="Times New Roman"/>
          <w:sz w:val="28"/>
          <w:szCs w:val="28"/>
        </w:rPr>
        <w:t>к содержанию спортивных объектов</w:t>
      </w:r>
      <w:r w:rsidR="00EF610C" w:rsidRPr="00AB37FA">
        <w:rPr>
          <w:rFonts w:ascii="Times New Roman" w:hAnsi="Times New Roman" w:cs="Times New Roman"/>
          <w:sz w:val="28"/>
          <w:szCs w:val="28"/>
        </w:rPr>
        <w:t>.</w:t>
      </w:r>
      <w:r w:rsidRPr="00AB3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945" w:rsidRPr="00AB37FA" w:rsidRDefault="00EF610C" w:rsidP="00AB37FA">
      <w:pPr>
        <w:pStyle w:val="a6"/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>В спортивных школах р</w:t>
      </w:r>
      <w:r w:rsidR="004D3C7D" w:rsidRPr="00AB37FA">
        <w:rPr>
          <w:rFonts w:ascii="Times New Roman" w:hAnsi="Times New Roman" w:cs="Times New Roman"/>
          <w:sz w:val="28"/>
          <w:szCs w:val="28"/>
        </w:rPr>
        <w:t>азработаны инструкции по охране труда, регулярн</w:t>
      </w:r>
      <w:r w:rsidR="00EE394F" w:rsidRPr="00AB37FA">
        <w:rPr>
          <w:rFonts w:ascii="Times New Roman" w:hAnsi="Times New Roman" w:cs="Times New Roman"/>
          <w:sz w:val="28"/>
          <w:szCs w:val="28"/>
        </w:rPr>
        <w:t>о</w:t>
      </w:r>
      <w:r w:rsidR="004D3C7D" w:rsidRPr="00AB37FA">
        <w:rPr>
          <w:rFonts w:ascii="Times New Roman" w:hAnsi="Times New Roman" w:cs="Times New Roman"/>
          <w:sz w:val="28"/>
          <w:szCs w:val="28"/>
        </w:rPr>
        <w:t xml:space="preserve"> п</w:t>
      </w:r>
      <w:r w:rsidR="00AB1945" w:rsidRPr="00AB37FA">
        <w:rPr>
          <w:rFonts w:ascii="Times New Roman" w:hAnsi="Times New Roman" w:cs="Times New Roman"/>
          <w:sz w:val="28"/>
          <w:szCs w:val="28"/>
        </w:rPr>
        <w:t>ров</w:t>
      </w:r>
      <w:r w:rsidR="004D3C7D" w:rsidRPr="00AB37FA">
        <w:rPr>
          <w:rFonts w:ascii="Times New Roman" w:hAnsi="Times New Roman" w:cs="Times New Roman"/>
          <w:sz w:val="28"/>
          <w:szCs w:val="28"/>
        </w:rPr>
        <w:t>о</w:t>
      </w:r>
      <w:r w:rsidR="006D67D3" w:rsidRPr="00AB37FA">
        <w:rPr>
          <w:rFonts w:ascii="Times New Roman" w:hAnsi="Times New Roman" w:cs="Times New Roman"/>
          <w:sz w:val="28"/>
          <w:szCs w:val="28"/>
        </w:rPr>
        <w:t>д</w:t>
      </w:r>
      <w:r w:rsidR="00EE394F" w:rsidRPr="00AB37FA">
        <w:rPr>
          <w:rFonts w:ascii="Times New Roman" w:hAnsi="Times New Roman" w:cs="Times New Roman"/>
          <w:sz w:val="28"/>
          <w:szCs w:val="28"/>
        </w:rPr>
        <w:t>ятся</w:t>
      </w:r>
      <w:r w:rsidR="00AB1945" w:rsidRPr="00AB37FA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EE394F" w:rsidRPr="00AB37FA">
        <w:rPr>
          <w:rFonts w:ascii="Times New Roman" w:hAnsi="Times New Roman" w:cs="Times New Roman"/>
          <w:sz w:val="28"/>
          <w:szCs w:val="28"/>
        </w:rPr>
        <w:t>и</w:t>
      </w:r>
      <w:r w:rsidR="00AB1945" w:rsidRPr="00AB37FA">
        <w:rPr>
          <w:rFonts w:ascii="Times New Roman" w:hAnsi="Times New Roman" w:cs="Times New Roman"/>
          <w:sz w:val="28"/>
          <w:szCs w:val="28"/>
        </w:rPr>
        <w:t xml:space="preserve"> по технике безопасности со спортсменами, тренерским составом, административным персоналом</w:t>
      </w:r>
      <w:r w:rsidR="004D3C7D" w:rsidRPr="00AB37FA">
        <w:rPr>
          <w:rFonts w:ascii="Times New Roman" w:hAnsi="Times New Roman" w:cs="Times New Roman"/>
          <w:sz w:val="28"/>
          <w:szCs w:val="28"/>
        </w:rPr>
        <w:t xml:space="preserve"> под роспись</w:t>
      </w:r>
      <w:r w:rsidR="00AB1945" w:rsidRPr="00AB37FA">
        <w:rPr>
          <w:rFonts w:ascii="Times New Roman" w:hAnsi="Times New Roman" w:cs="Times New Roman"/>
          <w:sz w:val="28"/>
          <w:szCs w:val="28"/>
        </w:rPr>
        <w:t>.</w:t>
      </w:r>
    </w:p>
    <w:p w:rsidR="00C61919" w:rsidRPr="00AB37FA" w:rsidRDefault="00EE394F" w:rsidP="00AB37FA">
      <w:pPr>
        <w:pStyle w:val="ConsPlusNormal"/>
        <w:numPr>
          <w:ilvl w:val="0"/>
          <w:numId w:val="8"/>
        </w:numPr>
        <w:tabs>
          <w:tab w:val="clear" w:pos="720"/>
          <w:tab w:val="num" w:pos="142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7FA">
        <w:rPr>
          <w:rFonts w:ascii="Times New Roman" w:hAnsi="Times New Roman" w:cs="Times New Roman"/>
          <w:sz w:val="28"/>
          <w:szCs w:val="28"/>
        </w:rPr>
        <w:t>При организации тренировочного процесса и соревнований с</w:t>
      </w:r>
      <w:r w:rsidR="00107EB9" w:rsidRPr="00AB37FA">
        <w:rPr>
          <w:rFonts w:ascii="Times New Roman" w:hAnsi="Times New Roman" w:cs="Times New Roman"/>
          <w:sz w:val="28"/>
          <w:szCs w:val="28"/>
        </w:rPr>
        <w:t>облюд</w:t>
      </w:r>
      <w:r w:rsidRPr="00AB37FA">
        <w:rPr>
          <w:rFonts w:ascii="Times New Roman" w:hAnsi="Times New Roman" w:cs="Times New Roman"/>
          <w:sz w:val="28"/>
          <w:szCs w:val="28"/>
        </w:rPr>
        <w:t>аются</w:t>
      </w:r>
      <w:r w:rsidR="00107EB9" w:rsidRPr="00AB37FA">
        <w:rPr>
          <w:rFonts w:ascii="Times New Roman" w:hAnsi="Times New Roman" w:cs="Times New Roman"/>
          <w:sz w:val="28"/>
          <w:szCs w:val="28"/>
        </w:rPr>
        <w:t xml:space="preserve"> дей</w:t>
      </w:r>
      <w:r w:rsidR="00B11F1A" w:rsidRPr="00AB37FA">
        <w:rPr>
          <w:rFonts w:ascii="Times New Roman" w:hAnsi="Times New Roman" w:cs="Times New Roman"/>
          <w:sz w:val="28"/>
          <w:szCs w:val="28"/>
        </w:rPr>
        <w:t>ствующи</w:t>
      </w:r>
      <w:r w:rsidRPr="00AB37FA">
        <w:rPr>
          <w:rFonts w:ascii="Times New Roman" w:hAnsi="Times New Roman" w:cs="Times New Roman"/>
          <w:sz w:val="28"/>
          <w:szCs w:val="28"/>
        </w:rPr>
        <w:t>е</w:t>
      </w:r>
      <w:r w:rsidR="00B11F1A" w:rsidRPr="00AB37FA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AB37FA">
        <w:rPr>
          <w:rFonts w:ascii="Times New Roman" w:hAnsi="Times New Roman" w:cs="Times New Roman"/>
          <w:sz w:val="28"/>
          <w:szCs w:val="28"/>
        </w:rPr>
        <w:t>а</w:t>
      </w:r>
      <w:r w:rsidR="00B11F1A" w:rsidRPr="00AB37FA">
        <w:rPr>
          <w:rFonts w:ascii="Times New Roman" w:hAnsi="Times New Roman" w:cs="Times New Roman"/>
          <w:sz w:val="28"/>
          <w:szCs w:val="28"/>
        </w:rPr>
        <w:t xml:space="preserve"> по видам спорта</w:t>
      </w:r>
      <w:r w:rsidRPr="00AB37FA">
        <w:rPr>
          <w:rFonts w:ascii="Times New Roman" w:hAnsi="Times New Roman" w:cs="Times New Roman"/>
          <w:sz w:val="28"/>
          <w:szCs w:val="28"/>
        </w:rPr>
        <w:t>, а именно:</w:t>
      </w:r>
      <w:r w:rsidR="006D67D3" w:rsidRPr="00AB37FA">
        <w:rPr>
          <w:rFonts w:ascii="Times New Roman" w:hAnsi="Times New Roman" w:cs="Times New Roman"/>
          <w:sz w:val="28"/>
          <w:szCs w:val="28"/>
        </w:rPr>
        <w:t xml:space="preserve"> </w:t>
      </w:r>
      <w:r w:rsidR="00B11F1A" w:rsidRPr="00AB37FA">
        <w:rPr>
          <w:rFonts w:ascii="Times New Roman" w:hAnsi="Times New Roman" w:cs="Times New Roman"/>
          <w:sz w:val="28"/>
          <w:szCs w:val="28"/>
        </w:rPr>
        <w:t>соответствие возраста, пола, уровня спортивной квалификации лиц, участвующих в соревнованиях</w:t>
      </w:r>
      <w:r w:rsidR="006D67D3" w:rsidRPr="00AB37FA">
        <w:rPr>
          <w:rFonts w:ascii="Times New Roman" w:hAnsi="Times New Roman" w:cs="Times New Roman"/>
          <w:sz w:val="28"/>
          <w:szCs w:val="28"/>
        </w:rPr>
        <w:t>;</w:t>
      </w:r>
      <w:r w:rsidR="00B11F1A" w:rsidRPr="00AB37FA">
        <w:rPr>
          <w:rFonts w:ascii="Times New Roman" w:hAnsi="Times New Roman" w:cs="Times New Roman"/>
          <w:sz w:val="28"/>
          <w:szCs w:val="28"/>
        </w:rPr>
        <w:t xml:space="preserve"> соблюдение общероссийских антидопинговых </w:t>
      </w:r>
      <w:hyperlink r:id="rId8" w:history="1">
        <w:r w:rsidR="00B11F1A" w:rsidRPr="00AB37FA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B11F1A" w:rsidRPr="00AB37FA">
        <w:rPr>
          <w:rFonts w:ascii="Times New Roman" w:hAnsi="Times New Roman" w:cs="Times New Roman"/>
          <w:sz w:val="28"/>
          <w:szCs w:val="28"/>
        </w:rPr>
        <w:t xml:space="preserve"> и антидопинговых правил, утвержденных международным</w:t>
      </w:r>
      <w:r w:rsidR="006D67D3" w:rsidRPr="00AB37FA">
        <w:rPr>
          <w:rFonts w:ascii="Times New Roman" w:hAnsi="Times New Roman" w:cs="Times New Roman"/>
          <w:sz w:val="28"/>
          <w:szCs w:val="28"/>
        </w:rPr>
        <w:t>и антидопинговыми организациями;</w:t>
      </w:r>
      <w:r w:rsidR="00B11F1A" w:rsidRPr="00AB37FA">
        <w:rPr>
          <w:rFonts w:ascii="Times New Roman" w:hAnsi="Times New Roman" w:cs="Times New Roman"/>
          <w:sz w:val="28"/>
          <w:szCs w:val="28"/>
        </w:rPr>
        <w:t xml:space="preserve"> </w:t>
      </w:r>
      <w:r w:rsidR="00375BF6" w:rsidRPr="00AB37FA">
        <w:rPr>
          <w:rFonts w:ascii="Times New Roman" w:hAnsi="Times New Roman" w:cs="Times New Roman"/>
          <w:sz w:val="28"/>
          <w:szCs w:val="28"/>
        </w:rPr>
        <w:t xml:space="preserve">нормативной части, методической части, требований к объему, тренировочной нагрузки тренировочного процесса </w:t>
      </w:r>
      <w:r w:rsidR="00107EB9" w:rsidRPr="00AB37FA">
        <w:rPr>
          <w:rFonts w:ascii="Times New Roman" w:hAnsi="Times New Roman" w:cs="Times New Roman"/>
          <w:sz w:val="28"/>
          <w:szCs w:val="28"/>
        </w:rPr>
        <w:t>федерал</w:t>
      </w:r>
      <w:r w:rsidR="00344C50" w:rsidRPr="00AB37FA">
        <w:rPr>
          <w:rFonts w:ascii="Times New Roman" w:hAnsi="Times New Roman" w:cs="Times New Roman"/>
          <w:sz w:val="28"/>
          <w:szCs w:val="28"/>
        </w:rPr>
        <w:t>ь</w:t>
      </w:r>
      <w:r w:rsidR="006D67D3" w:rsidRPr="00AB37FA">
        <w:rPr>
          <w:rFonts w:ascii="Times New Roman" w:hAnsi="Times New Roman" w:cs="Times New Roman"/>
          <w:sz w:val="28"/>
          <w:szCs w:val="28"/>
        </w:rPr>
        <w:t>ных стандартов по видам спорта.</w:t>
      </w:r>
      <w:proofErr w:type="gramEnd"/>
    </w:p>
    <w:p w:rsidR="00C74D5E" w:rsidRPr="00AB37FA" w:rsidRDefault="00EF610C" w:rsidP="00AB37FA">
      <w:pPr>
        <w:pStyle w:val="ConsPlusNormal"/>
        <w:numPr>
          <w:ilvl w:val="0"/>
          <w:numId w:val="8"/>
        </w:numPr>
        <w:tabs>
          <w:tab w:val="clear" w:pos="720"/>
          <w:tab w:val="num" w:pos="142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>О</w:t>
      </w:r>
      <w:r w:rsidR="00107EB9" w:rsidRPr="00AB37FA">
        <w:rPr>
          <w:rFonts w:ascii="Times New Roman" w:hAnsi="Times New Roman" w:cs="Times New Roman"/>
          <w:sz w:val="28"/>
          <w:szCs w:val="28"/>
        </w:rPr>
        <w:t>фициальны</w:t>
      </w:r>
      <w:r w:rsidRPr="00AB37FA">
        <w:rPr>
          <w:rFonts w:ascii="Times New Roman" w:hAnsi="Times New Roman" w:cs="Times New Roman"/>
          <w:sz w:val="28"/>
          <w:szCs w:val="28"/>
        </w:rPr>
        <w:t>е</w:t>
      </w:r>
      <w:r w:rsidR="00107EB9" w:rsidRPr="00AB37FA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Pr="00AB37FA">
        <w:rPr>
          <w:rFonts w:ascii="Times New Roman" w:hAnsi="Times New Roman" w:cs="Times New Roman"/>
          <w:sz w:val="28"/>
          <w:szCs w:val="28"/>
        </w:rPr>
        <w:t>е</w:t>
      </w:r>
      <w:r w:rsidR="00107EB9" w:rsidRPr="00AB37F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AB37FA">
        <w:rPr>
          <w:rFonts w:ascii="Times New Roman" w:hAnsi="Times New Roman" w:cs="Times New Roman"/>
          <w:sz w:val="28"/>
          <w:szCs w:val="28"/>
        </w:rPr>
        <w:t>я проводятся</w:t>
      </w:r>
      <w:r w:rsidR="00107EB9" w:rsidRPr="00AB37FA">
        <w:rPr>
          <w:rFonts w:ascii="Times New Roman" w:hAnsi="Times New Roman" w:cs="Times New Roman"/>
          <w:sz w:val="28"/>
          <w:szCs w:val="28"/>
        </w:rPr>
        <w:t xml:space="preserve"> на объектах спорта, </w:t>
      </w:r>
      <w:r w:rsidR="00C61919" w:rsidRPr="00AB37FA">
        <w:rPr>
          <w:rFonts w:ascii="Times New Roman" w:hAnsi="Times New Roman" w:cs="Times New Roman"/>
          <w:sz w:val="28"/>
          <w:szCs w:val="28"/>
        </w:rPr>
        <w:t xml:space="preserve">внесенных </w:t>
      </w:r>
      <w:r w:rsidR="00107EB9" w:rsidRPr="00AB37FA">
        <w:rPr>
          <w:rFonts w:ascii="Times New Roman" w:hAnsi="Times New Roman" w:cs="Times New Roman"/>
          <w:sz w:val="28"/>
          <w:szCs w:val="28"/>
        </w:rPr>
        <w:t>в</w:t>
      </w:r>
      <w:r w:rsidR="00AB1945" w:rsidRPr="00AB37FA">
        <w:rPr>
          <w:rFonts w:ascii="Times New Roman" w:hAnsi="Times New Roman" w:cs="Times New Roman"/>
          <w:sz w:val="28"/>
          <w:szCs w:val="28"/>
        </w:rPr>
        <w:t>о Всероссийский</w:t>
      </w:r>
      <w:r w:rsidR="00107EB9" w:rsidRPr="00AB37FA">
        <w:rPr>
          <w:rFonts w:ascii="Times New Roman" w:hAnsi="Times New Roman" w:cs="Times New Roman"/>
          <w:sz w:val="28"/>
          <w:szCs w:val="28"/>
        </w:rPr>
        <w:t xml:space="preserve"> реестр объектов спорта.</w:t>
      </w:r>
    </w:p>
    <w:p w:rsidR="004D280B" w:rsidRPr="00AB37FA" w:rsidRDefault="00EF610C" w:rsidP="00AB37FA">
      <w:pPr>
        <w:pStyle w:val="a6"/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>Организовано с</w:t>
      </w:r>
      <w:r w:rsidR="00AB1945" w:rsidRPr="00AB37FA">
        <w:rPr>
          <w:rFonts w:ascii="Times New Roman" w:hAnsi="Times New Roman" w:cs="Times New Roman"/>
          <w:sz w:val="28"/>
          <w:szCs w:val="28"/>
        </w:rPr>
        <w:t xml:space="preserve">облюдение </w:t>
      </w:r>
      <w:r w:rsidR="00C61919" w:rsidRPr="00AB37FA">
        <w:rPr>
          <w:rFonts w:ascii="Times New Roman" w:hAnsi="Times New Roman" w:cs="Times New Roman"/>
          <w:sz w:val="28"/>
          <w:szCs w:val="28"/>
        </w:rPr>
        <w:t>санитарных и гигиенических правил к отрытым спортивным сооружениям, крытым спортивным сооружениям, территории сооружений, водоснабжению, воздушно-тепловому, питьевому режиму и др.</w:t>
      </w:r>
    </w:p>
    <w:p w:rsidR="00DB6B15" w:rsidRPr="00AB37FA" w:rsidRDefault="00DB6B15" w:rsidP="00AB37FA">
      <w:pPr>
        <w:pStyle w:val="a6"/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color w:val="000000"/>
          <w:sz w:val="28"/>
          <w:szCs w:val="28"/>
        </w:rPr>
        <w:t xml:space="preserve">Допуск до тренировочных занятий  осуществляется по медицинскому заключению, организовано оказание первой медицинской помощи, текущее медицинское наблюдение, осуществляется в соответствии с графиком прохождения медицинских осмотров и углубленных медицинских обследований. В спортивных школах имеются </w:t>
      </w:r>
      <w:proofErr w:type="spellStart"/>
      <w:r w:rsidRPr="00AB37FA">
        <w:rPr>
          <w:rFonts w:ascii="Times New Roman" w:hAnsi="Times New Roman" w:cs="Times New Roman"/>
          <w:color w:val="000000"/>
          <w:sz w:val="28"/>
          <w:szCs w:val="28"/>
        </w:rPr>
        <w:t>лицензированые</w:t>
      </w:r>
      <w:proofErr w:type="spellEnd"/>
      <w:r w:rsidRPr="00AB37FA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медицинские кабинеты. </w:t>
      </w:r>
      <w:r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спортивных и физкультурных мероприятий организовано дежурство бригады скорой помощи. </w:t>
      </w:r>
    </w:p>
    <w:p w:rsidR="00AB1945" w:rsidRPr="00AB37FA" w:rsidRDefault="00AB1945" w:rsidP="00AB37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80B" w:rsidRPr="00AB37FA" w:rsidRDefault="004D280B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 xml:space="preserve">Министерство спорта Калужской области совместно с министерством здравоохранения Калужской области в 2021 году проводили работу по организации </w:t>
      </w:r>
      <w:r w:rsidR="00FD0F30" w:rsidRPr="00AB37FA">
        <w:rPr>
          <w:rFonts w:ascii="Times New Roman" w:hAnsi="Times New Roman" w:cs="Times New Roman"/>
          <w:sz w:val="28"/>
          <w:szCs w:val="28"/>
        </w:rPr>
        <w:t>углубленного медицинского обследования (далее -</w:t>
      </w:r>
      <w:r w:rsidR="007676EA" w:rsidRPr="00AB37FA">
        <w:rPr>
          <w:rFonts w:ascii="Times New Roman" w:hAnsi="Times New Roman" w:cs="Times New Roman"/>
          <w:sz w:val="28"/>
          <w:szCs w:val="28"/>
        </w:rPr>
        <w:t xml:space="preserve"> </w:t>
      </w:r>
      <w:r w:rsidR="00FD0F30" w:rsidRPr="00AB37FA">
        <w:rPr>
          <w:rFonts w:ascii="Times New Roman" w:hAnsi="Times New Roman" w:cs="Times New Roman"/>
          <w:sz w:val="28"/>
          <w:szCs w:val="28"/>
        </w:rPr>
        <w:t>УМО)</w:t>
      </w:r>
      <w:r w:rsidRPr="00AB37FA">
        <w:rPr>
          <w:rFonts w:ascii="Times New Roman" w:hAnsi="Times New Roman" w:cs="Times New Roman"/>
          <w:sz w:val="28"/>
          <w:szCs w:val="28"/>
        </w:rPr>
        <w:t xml:space="preserve"> спортсменов.</w:t>
      </w:r>
    </w:p>
    <w:p w:rsidR="004D280B" w:rsidRPr="00AB37FA" w:rsidRDefault="004D280B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>По результатам проделанной работы</w:t>
      </w:r>
      <w:r w:rsidR="0071176E" w:rsidRPr="00AB37FA">
        <w:rPr>
          <w:rFonts w:ascii="Times New Roman" w:hAnsi="Times New Roman" w:cs="Times New Roman"/>
          <w:sz w:val="28"/>
          <w:szCs w:val="28"/>
        </w:rPr>
        <w:t xml:space="preserve"> д</w:t>
      </w:r>
      <w:r w:rsidRPr="00AB37FA">
        <w:rPr>
          <w:rFonts w:ascii="Times New Roman" w:hAnsi="Times New Roman" w:cs="Times New Roman"/>
          <w:sz w:val="28"/>
          <w:szCs w:val="28"/>
        </w:rPr>
        <w:t>остигнута договоренность, что с 1 марта 2022 года</w:t>
      </w:r>
      <w:r w:rsidR="0071176E" w:rsidRPr="00AB37FA">
        <w:rPr>
          <w:rFonts w:ascii="Times New Roman" w:hAnsi="Times New Roman" w:cs="Times New Roman"/>
          <w:sz w:val="28"/>
          <w:szCs w:val="28"/>
        </w:rPr>
        <w:t xml:space="preserve"> у</w:t>
      </w:r>
      <w:r w:rsidRPr="00AB37FA">
        <w:rPr>
          <w:rFonts w:ascii="Times New Roman" w:hAnsi="Times New Roman" w:cs="Times New Roman"/>
          <w:sz w:val="28"/>
          <w:szCs w:val="28"/>
        </w:rPr>
        <w:t xml:space="preserve"> спортсменов города Обнинска, муниципального района «Малоярославецкий район», муниципального района «Боровский район», муниципального района «Жуковский район» </w:t>
      </w:r>
      <w:r w:rsidR="0071176E" w:rsidRPr="00AB37FA">
        <w:rPr>
          <w:rFonts w:ascii="Times New Roman" w:hAnsi="Times New Roman" w:cs="Times New Roman"/>
          <w:sz w:val="28"/>
          <w:szCs w:val="28"/>
        </w:rPr>
        <w:t xml:space="preserve">появиться возможность прохождения углубленного медицинского обследования </w:t>
      </w:r>
      <w:r w:rsidRPr="00AB37FA">
        <w:rPr>
          <w:rFonts w:ascii="Times New Roman" w:hAnsi="Times New Roman" w:cs="Times New Roman"/>
          <w:sz w:val="28"/>
          <w:szCs w:val="28"/>
        </w:rPr>
        <w:t xml:space="preserve">в ГБУЗ КО «ЦРБ Боровского района». </w:t>
      </w:r>
      <w:r w:rsidR="0071176E" w:rsidRPr="00AB37FA">
        <w:rPr>
          <w:rFonts w:ascii="Times New Roman" w:hAnsi="Times New Roman" w:cs="Times New Roman"/>
          <w:sz w:val="28"/>
          <w:szCs w:val="28"/>
        </w:rPr>
        <w:t xml:space="preserve">Планируется, что на начальном этапе </w:t>
      </w:r>
      <w:r w:rsidR="00FD0F30" w:rsidRPr="00AB37FA">
        <w:rPr>
          <w:rFonts w:ascii="Times New Roman" w:hAnsi="Times New Roman" w:cs="Times New Roman"/>
          <w:sz w:val="28"/>
          <w:szCs w:val="28"/>
        </w:rPr>
        <w:t xml:space="preserve">УМО </w:t>
      </w:r>
      <w:r w:rsidR="0071176E" w:rsidRPr="00AB37FA">
        <w:rPr>
          <w:rFonts w:ascii="Times New Roman" w:hAnsi="Times New Roman" w:cs="Times New Roman"/>
          <w:sz w:val="28"/>
          <w:szCs w:val="28"/>
        </w:rPr>
        <w:t>будет организован</w:t>
      </w:r>
      <w:r w:rsidR="00FD0F30" w:rsidRPr="00AB37FA">
        <w:rPr>
          <w:rFonts w:ascii="Times New Roman" w:hAnsi="Times New Roman" w:cs="Times New Roman"/>
          <w:sz w:val="28"/>
          <w:szCs w:val="28"/>
        </w:rPr>
        <w:t>о</w:t>
      </w:r>
      <w:r w:rsidR="0071176E" w:rsidRPr="00AB37FA">
        <w:rPr>
          <w:rFonts w:ascii="Times New Roman" w:hAnsi="Times New Roman" w:cs="Times New Roman"/>
          <w:sz w:val="28"/>
          <w:szCs w:val="28"/>
        </w:rPr>
        <w:t xml:space="preserve"> силами выездной бригады врачей спортивной медицины ГБУЗ </w:t>
      </w:r>
      <w:proofErr w:type="gramStart"/>
      <w:r w:rsidR="0071176E" w:rsidRPr="00AB37F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71176E" w:rsidRPr="00AB37FA">
        <w:rPr>
          <w:rFonts w:ascii="Times New Roman" w:hAnsi="Times New Roman" w:cs="Times New Roman"/>
          <w:sz w:val="28"/>
          <w:szCs w:val="28"/>
        </w:rPr>
        <w:t xml:space="preserve"> «Калужский областной врачебно-физкультурный диспансер»</w:t>
      </w:r>
      <w:r w:rsidR="00FD0F30" w:rsidRPr="00AB37FA">
        <w:rPr>
          <w:rFonts w:ascii="Times New Roman" w:hAnsi="Times New Roman" w:cs="Times New Roman"/>
          <w:sz w:val="28"/>
          <w:szCs w:val="28"/>
        </w:rPr>
        <w:t xml:space="preserve"> и ГБУЗ КО «ЦРБ Боровского района»</w:t>
      </w:r>
      <w:r w:rsidR="0071176E" w:rsidRPr="00AB37FA">
        <w:rPr>
          <w:rFonts w:ascii="Times New Roman" w:hAnsi="Times New Roman" w:cs="Times New Roman"/>
          <w:sz w:val="28"/>
          <w:szCs w:val="28"/>
        </w:rPr>
        <w:t>.</w:t>
      </w:r>
    </w:p>
    <w:p w:rsidR="0071176E" w:rsidRPr="00AB37FA" w:rsidRDefault="0071176E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 xml:space="preserve">Прорабатывается возможность открытия отделения ГБУЗ </w:t>
      </w:r>
      <w:proofErr w:type="gramStart"/>
      <w:r w:rsidRPr="00AB37F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AB37FA">
        <w:rPr>
          <w:rFonts w:ascii="Times New Roman" w:hAnsi="Times New Roman" w:cs="Times New Roman"/>
          <w:sz w:val="28"/>
          <w:szCs w:val="28"/>
        </w:rPr>
        <w:t xml:space="preserve"> «Калужский областной врачебно-физкультурный диспансер» на базе ГАУ КО «Дворец спорта «Центральный» для организации проведения углубленного медицинского осмотра спортсменов города Калуги и южных районов области.</w:t>
      </w:r>
      <w:r w:rsidR="007676EA" w:rsidRPr="00AB3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478" w:rsidRPr="00AB37FA" w:rsidRDefault="00715478" w:rsidP="00AB37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945" w:rsidRPr="00AB37FA" w:rsidRDefault="00AB1945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945" w:rsidRPr="00AB37FA" w:rsidRDefault="00BF6803" w:rsidP="00AB37FA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bCs/>
          <w:sz w:val="28"/>
          <w:szCs w:val="28"/>
        </w:rPr>
        <w:t xml:space="preserve">Министерством спорта Калужской области ведется ежеквартальный мониторинг травматизма </w:t>
      </w:r>
      <w:r w:rsidR="00AB1945" w:rsidRPr="00AB37FA">
        <w:rPr>
          <w:rFonts w:ascii="Times New Roman" w:hAnsi="Times New Roman" w:cs="Times New Roman"/>
          <w:bCs/>
          <w:sz w:val="28"/>
          <w:szCs w:val="28"/>
        </w:rPr>
        <w:t>при проведении тренировочного процесса, спортивных и физкультурных мероприятий</w:t>
      </w:r>
      <w:r w:rsidRPr="00AB37FA">
        <w:rPr>
          <w:rFonts w:ascii="Times New Roman" w:hAnsi="Times New Roman" w:cs="Times New Roman"/>
          <w:bCs/>
          <w:sz w:val="28"/>
          <w:szCs w:val="28"/>
        </w:rPr>
        <w:t>. Согласно статистическим данным в период с</w:t>
      </w:r>
      <w:r w:rsidR="00AB1945" w:rsidRPr="00AB37FA">
        <w:rPr>
          <w:rFonts w:ascii="Times New Roman" w:hAnsi="Times New Roman" w:cs="Times New Roman"/>
          <w:bCs/>
          <w:sz w:val="28"/>
          <w:szCs w:val="28"/>
        </w:rPr>
        <w:t xml:space="preserve"> 2019</w:t>
      </w:r>
      <w:r w:rsidRPr="00AB37FA">
        <w:rPr>
          <w:rFonts w:ascii="Times New Roman" w:hAnsi="Times New Roman" w:cs="Times New Roman"/>
          <w:bCs/>
          <w:sz w:val="28"/>
          <w:szCs w:val="28"/>
        </w:rPr>
        <w:t xml:space="preserve"> по 2</w:t>
      </w:r>
      <w:r w:rsidR="00AB1945" w:rsidRPr="00AB37FA">
        <w:rPr>
          <w:rFonts w:ascii="Times New Roman" w:hAnsi="Times New Roman" w:cs="Times New Roman"/>
          <w:bCs/>
          <w:sz w:val="28"/>
          <w:szCs w:val="28"/>
        </w:rPr>
        <w:t>021 годы</w:t>
      </w:r>
      <w:r w:rsidRPr="00AB37FA">
        <w:rPr>
          <w:rFonts w:ascii="Times New Roman" w:hAnsi="Times New Roman" w:cs="Times New Roman"/>
          <w:bCs/>
          <w:sz w:val="28"/>
          <w:szCs w:val="28"/>
        </w:rPr>
        <w:t xml:space="preserve"> включительно, уровень травматизма имеет тенденцию к снижению. Что в значительно мере обусловлено проводимыми профилактическими мероприятиями. Сведения </w:t>
      </w:r>
      <w:r w:rsidR="001935A0" w:rsidRPr="00AB37FA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AB37FA">
        <w:rPr>
          <w:rFonts w:ascii="Times New Roman" w:hAnsi="Times New Roman" w:cs="Times New Roman"/>
          <w:bCs/>
          <w:sz w:val="28"/>
          <w:szCs w:val="28"/>
        </w:rPr>
        <w:t>по травматизму представлены на слайде.</w:t>
      </w:r>
    </w:p>
    <w:p w:rsidR="00AB1945" w:rsidRPr="00AB37FA" w:rsidRDefault="00AB1945" w:rsidP="00AB37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1AB" w:rsidRPr="00AB37FA" w:rsidRDefault="00E671AB" w:rsidP="00AB37FA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>Основны</w:t>
      </w:r>
      <w:r w:rsidR="00674F96" w:rsidRPr="00AB37FA">
        <w:rPr>
          <w:rFonts w:ascii="Times New Roman" w:hAnsi="Times New Roman" w:cs="Times New Roman"/>
          <w:sz w:val="28"/>
          <w:szCs w:val="28"/>
        </w:rPr>
        <w:t>е</w:t>
      </w:r>
      <w:r w:rsidRPr="00AB37FA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674F96" w:rsidRPr="00AB37FA">
        <w:rPr>
          <w:rFonts w:ascii="Times New Roman" w:hAnsi="Times New Roman" w:cs="Times New Roman"/>
          <w:sz w:val="28"/>
          <w:szCs w:val="28"/>
        </w:rPr>
        <w:t>ы</w:t>
      </w:r>
      <w:r w:rsidRPr="00AB37FA">
        <w:rPr>
          <w:rFonts w:ascii="Times New Roman" w:hAnsi="Times New Roman" w:cs="Times New Roman"/>
          <w:sz w:val="28"/>
          <w:szCs w:val="28"/>
        </w:rPr>
        <w:t xml:space="preserve"> получения травм, </w:t>
      </w:r>
      <w:r w:rsidR="00BF6803" w:rsidRPr="00AB37FA">
        <w:rPr>
          <w:rFonts w:ascii="Times New Roman" w:hAnsi="Times New Roman" w:cs="Times New Roman"/>
          <w:bCs/>
          <w:sz w:val="28"/>
          <w:szCs w:val="28"/>
        </w:rPr>
        <w:t>при проведении тренировочного процесса, спортивных и физкультурных мероприятий</w:t>
      </w:r>
      <w:r w:rsidR="00674F96" w:rsidRPr="00AB37FA">
        <w:rPr>
          <w:rFonts w:ascii="Times New Roman" w:hAnsi="Times New Roman" w:cs="Times New Roman"/>
          <w:bCs/>
          <w:sz w:val="28"/>
          <w:szCs w:val="28"/>
        </w:rPr>
        <w:t xml:space="preserve"> в порядке убывания следующие</w:t>
      </w:r>
      <w:r w:rsidRPr="00AB37FA">
        <w:rPr>
          <w:rFonts w:ascii="Times New Roman" w:hAnsi="Times New Roman" w:cs="Times New Roman"/>
          <w:sz w:val="28"/>
          <w:szCs w:val="28"/>
        </w:rPr>
        <w:t>:</w:t>
      </w:r>
    </w:p>
    <w:p w:rsidR="00E671AB" w:rsidRPr="00AB37FA" w:rsidRDefault="00E671AB" w:rsidP="00AB37FA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>Нарушение дисциплины</w:t>
      </w:r>
      <w:r w:rsidR="00BF6803" w:rsidRPr="00AB37FA">
        <w:rPr>
          <w:rFonts w:ascii="Times New Roman" w:hAnsi="Times New Roman" w:cs="Times New Roman"/>
          <w:sz w:val="28"/>
          <w:szCs w:val="28"/>
        </w:rPr>
        <w:t xml:space="preserve"> и</w:t>
      </w:r>
      <w:r w:rsidRPr="00AB37FA">
        <w:rPr>
          <w:rFonts w:ascii="Times New Roman" w:hAnsi="Times New Roman" w:cs="Times New Roman"/>
          <w:sz w:val="28"/>
          <w:szCs w:val="28"/>
        </w:rPr>
        <w:t xml:space="preserve"> невнимательность</w:t>
      </w:r>
      <w:r w:rsidR="00BF6803" w:rsidRPr="00AB37FA">
        <w:rPr>
          <w:rFonts w:ascii="Times New Roman" w:hAnsi="Times New Roman" w:cs="Times New Roman"/>
          <w:sz w:val="28"/>
          <w:szCs w:val="28"/>
        </w:rPr>
        <w:t xml:space="preserve"> со стороны спортсменов</w:t>
      </w:r>
      <w:r w:rsidRPr="00AB37FA">
        <w:rPr>
          <w:rFonts w:ascii="Times New Roman" w:hAnsi="Times New Roman" w:cs="Times New Roman"/>
          <w:sz w:val="28"/>
          <w:szCs w:val="28"/>
        </w:rPr>
        <w:t>.</w:t>
      </w:r>
    </w:p>
    <w:p w:rsidR="00E671AB" w:rsidRPr="00AB37FA" w:rsidRDefault="00E671AB" w:rsidP="00AB37FA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>Нарушение методики проведения занятий.</w:t>
      </w:r>
    </w:p>
    <w:p w:rsidR="00E671AB" w:rsidRPr="00AB37FA" w:rsidRDefault="00E671AB" w:rsidP="00AB37FA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>Нарушение правил видов спорта.</w:t>
      </w:r>
    </w:p>
    <w:p w:rsidR="00E671AB" w:rsidRPr="00AB37FA" w:rsidRDefault="00E671AB" w:rsidP="00AB37FA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>Состояние площадок.</w:t>
      </w:r>
    </w:p>
    <w:p w:rsidR="00E671AB" w:rsidRPr="00AB37FA" w:rsidRDefault="00674F96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>На слайде представлены значения указанных причин в процентах. На иные причины приходится 4 процента. Под ними мы понимаем плохое материально-техническое оснащение, проведение занятий в отсутствие тренера, нарушение медицинского обеспечения при организации тренировочных и спортивных мероприятий.</w:t>
      </w:r>
    </w:p>
    <w:p w:rsidR="00674F96" w:rsidRPr="00AB37FA" w:rsidRDefault="00674F96" w:rsidP="00AB37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1AB" w:rsidRPr="00AB37FA" w:rsidRDefault="00E671AB" w:rsidP="00AB37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74C" w:rsidRPr="00AB37FA" w:rsidRDefault="001D074C" w:rsidP="00AB37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 xml:space="preserve">По инициативе министерства спорта Калужской области распоряжением Губернатора Калужской области от 10 октября 2013 г. № 91-р «О создании межведомственной рабочей группы по вопросам обеспечения безопасности детских </w:t>
      </w:r>
      <w:r w:rsidR="001935A0" w:rsidRPr="00AB37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B37FA">
        <w:rPr>
          <w:rFonts w:ascii="Times New Roman" w:hAnsi="Times New Roman" w:cs="Times New Roman"/>
          <w:sz w:val="28"/>
          <w:szCs w:val="28"/>
        </w:rPr>
        <w:t xml:space="preserve">и спортивных площадок, находящихся на территории Калужской области» была создана межведомственная рабочая группа. </w:t>
      </w:r>
      <w:r w:rsidR="00E671AB" w:rsidRPr="00AB37FA">
        <w:rPr>
          <w:rFonts w:ascii="Times New Roman" w:hAnsi="Times New Roman" w:cs="Times New Roman"/>
          <w:sz w:val="28"/>
          <w:szCs w:val="28"/>
        </w:rPr>
        <w:t>Цель работы рабочей группы – безопасное</w:t>
      </w:r>
      <w:r w:rsidRPr="00AB37FA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E671AB" w:rsidRPr="00AB37FA">
        <w:rPr>
          <w:rFonts w:ascii="Times New Roman" w:hAnsi="Times New Roman" w:cs="Times New Roman"/>
          <w:sz w:val="28"/>
          <w:szCs w:val="28"/>
        </w:rPr>
        <w:t>е</w:t>
      </w:r>
      <w:r w:rsidRPr="00AB37FA">
        <w:rPr>
          <w:rFonts w:ascii="Times New Roman" w:hAnsi="Times New Roman" w:cs="Times New Roman"/>
          <w:sz w:val="28"/>
          <w:szCs w:val="28"/>
        </w:rPr>
        <w:t xml:space="preserve"> детьми и взрослыми оборудования детских и спортивных площадок, расположенных на территории Калужской области</w:t>
      </w:r>
      <w:r w:rsidR="00262738" w:rsidRPr="00AB37FA">
        <w:rPr>
          <w:rFonts w:ascii="Times New Roman" w:hAnsi="Times New Roman" w:cs="Times New Roman"/>
          <w:sz w:val="28"/>
          <w:szCs w:val="28"/>
        </w:rPr>
        <w:t xml:space="preserve"> и </w:t>
      </w:r>
      <w:r w:rsidRPr="00AB37FA">
        <w:rPr>
          <w:rFonts w:ascii="Times New Roman" w:hAnsi="Times New Roman" w:cs="Times New Roman"/>
          <w:sz w:val="28"/>
          <w:szCs w:val="28"/>
        </w:rPr>
        <w:t>исключ</w:t>
      </w:r>
      <w:r w:rsidR="00262738" w:rsidRPr="00AB37FA">
        <w:rPr>
          <w:rFonts w:ascii="Times New Roman" w:hAnsi="Times New Roman" w:cs="Times New Roman"/>
          <w:sz w:val="28"/>
          <w:szCs w:val="28"/>
        </w:rPr>
        <w:t>ение</w:t>
      </w:r>
      <w:r w:rsidRPr="00AB37FA">
        <w:rPr>
          <w:rFonts w:ascii="Times New Roman" w:hAnsi="Times New Roman" w:cs="Times New Roman"/>
          <w:sz w:val="28"/>
          <w:szCs w:val="28"/>
        </w:rPr>
        <w:t xml:space="preserve"> гибел</w:t>
      </w:r>
      <w:r w:rsidR="00262738" w:rsidRPr="00AB37FA">
        <w:rPr>
          <w:rFonts w:ascii="Times New Roman" w:hAnsi="Times New Roman" w:cs="Times New Roman"/>
          <w:sz w:val="28"/>
          <w:szCs w:val="28"/>
        </w:rPr>
        <w:t>и</w:t>
      </w:r>
      <w:r w:rsidRPr="00AB37FA">
        <w:rPr>
          <w:rFonts w:ascii="Times New Roman" w:hAnsi="Times New Roman" w:cs="Times New Roman"/>
          <w:sz w:val="28"/>
          <w:szCs w:val="28"/>
        </w:rPr>
        <w:t xml:space="preserve"> и травм детей и взрослых на спортивных и д</w:t>
      </w:r>
      <w:r w:rsidR="001935A0" w:rsidRPr="00AB37FA">
        <w:rPr>
          <w:rFonts w:ascii="Times New Roman" w:hAnsi="Times New Roman" w:cs="Times New Roman"/>
          <w:sz w:val="28"/>
          <w:szCs w:val="28"/>
        </w:rPr>
        <w:t>етских площадках, расположенных</w:t>
      </w:r>
      <w:r w:rsidR="00E4678B" w:rsidRPr="00AB37FA">
        <w:rPr>
          <w:rFonts w:ascii="Times New Roman" w:hAnsi="Times New Roman" w:cs="Times New Roman"/>
          <w:sz w:val="28"/>
          <w:szCs w:val="28"/>
        </w:rPr>
        <w:t xml:space="preserve"> </w:t>
      </w:r>
      <w:r w:rsidRPr="00AB37FA">
        <w:rPr>
          <w:rFonts w:ascii="Times New Roman" w:hAnsi="Times New Roman" w:cs="Times New Roman"/>
          <w:sz w:val="28"/>
          <w:szCs w:val="28"/>
        </w:rPr>
        <w:t xml:space="preserve">на территории Калужской области. </w:t>
      </w:r>
    </w:p>
    <w:p w:rsidR="00891ED1" w:rsidRPr="00AB37FA" w:rsidRDefault="00E671AB" w:rsidP="00AB3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 межведомственной рабочей группы по вопросам обеспечения безопасности детских и спортивных площадок на 2022 год:</w:t>
      </w:r>
    </w:p>
    <w:p w:rsidR="00E671AB" w:rsidRPr="00AB37FA" w:rsidRDefault="00E671AB" w:rsidP="00AB3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EE3645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проведения в муниципальных образованиях с</w:t>
      </w:r>
      <w:r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амоанализ</w:t>
      </w:r>
      <w:r w:rsidR="00EE3645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недостатков на детских и спортивных площадках и направл</w:t>
      </w:r>
      <w:r w:rsidR="00EE3645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</w:t>
      </w:r>
      <w:r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3645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указанных </w:t>
      </w:r>
      <w:r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</w:t>
      </w:r>
      <w:r w:rsidR="00EE3645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35A0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рабочую группу.</w:t>
      </w:r>
    </w:p>
    <w:p w:rsidR="00E671AB" w:rsidRPr="00AB37FA" w:rsidRDefault="00E671AB" w:rsidP="00AB3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Организация выездов членов рабочей группы в 2022 году в соответствии </w:t>
      </w:r>
      <w:r w:rsidR="00E4678B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утвержденным графиком осмотра детских и спортивных площадок.</w:t>
      </w:r>
    </w:p>
    <w:p w:rsidR="00E671AB" w:rsidRPr="00AB37FA" w:rsidRDefault="00E671AB" w:rsidP="00AB3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Анализ поступивших материалов от муниципальных образований </w:t>
      </w:r>
      <w:r w:rsidR="00E4678B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выработка рекомендаций.</w:t>
      </w:r>
    </w:p>
    <w:p w:rsidR="00891ED1" w:rsidRPr="00AB37FA" w:rsidRDefault="00E671AB" w:rsidP="00AB3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Организация работы по устранению выявленных недостатков.</w:t>
      </w:r>
    </w:p>
    <w:p w:rsidR="00B573FD" w:rsidRPr="00AB37FA" w:rsidRDefault="00B573FD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>Всего в Калужской области 350</w:t>
      </w:r>
      <w:r w:rsidR="00262738" w:rsidRPr="00AB37FA">
        <w:rPr>
          <w:rFonts w:ascii="Times New Roman" w:hAnsi="Times New Roman" w:cs="Times New Roman"/>
          <w:sz w:val="28"/>
          <w:szCs w:val="28"/>
        </w:rPr>
        <w:t>0 детских и спортивных площадок.</w:t>
      </w:r>
      <w:r w:rsidRPr="00AB37FA">
        <w:rPr>
          <w:rFonts w:ascii="Times New Roman" w:hAnsi="Times New Roman" w:cs="Times New Roman"/>
          <w:sz w:val="28"/>
          <w:szCs w:val="28"/>
        </w:rPr>
        <w:t xml:space="preserve"> </w:t>
      </w:r>
      <w:r w:rsidR="00E671AB" w:rsidRPr="00AB37FA">
        <w:rPr>
          <w:rFonts w:ascii="Times New Roman" w:hAnsi="Times New Roman" w:cs="Times New Roman"/>
          <w:sz w:val="28"/>
          <w:szCs w:val="28"/>
        </w:rPr>
        <w:t>В 2022 году планируется осмотреть 350 площадок.</w:t>
      </w:r>
    </w:p>
    <w:p w:rsidR="00E671AB" w:rsidRPr="00AB37FA" w:rsidRDefault="00E671AB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ED1" w:rsidRPr="00AB37FA" w:rsidRDefault="00891ED1" w:rsidP="00AB37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E55" w:rsidRPr="00AB37FA" w:rsidRDefault="00EE3645" w:rsidP="00AB37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Итоги работы </w:t>
      </w:r>
      <w:r w:rsidR="00E671AB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межведомственной рабочей группы в 2021 году</w:t>
      </w:r>
      <w:r w:rsidR="00123BCA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представлены на слайде. Членами рабочей группы </w:t>
      </w:r>
      <w:r w:rsidR="00E4678B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107EB9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ыло совершено 52 выезда в муниципальны</w:t>
      </w:r>
      <w:r w:rsidR="00E4678B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образования Калужской области, </w:t>
      </w:r>
      <w:r w:rsidR="00107EB9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осмотрено 377 площадок, из них</w:t>
      </w:r>
      <w:r w:rsidR="00F7157B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227 площадок признаны имеющие</w:t>
      </w:r>
      <w:r w:rsidR="00107EB9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недоста</w:t>
      </w:r>
      <w:r w:rsidR="00F7157B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тки,</w:t>
      </w:r>
      <w:r w:rsidR="00107EB9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157B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133 площадки имеют </w:t>
      </w:r>
      <w:r w:rsidR="00E671AB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существенны</w:t>
      </w:r>
      <w:r w:rsidR="00F7157B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671AB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недостатки.</w:t>
      </w:r>
    </w:p>
    <w:p w:rsidR="00123BCA" w:rsidRPr="00AB37FA" w:rsidRDefault="00123BCA" w:rsidP="00AB37F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8E5" w:rsidRPr="00AB37FA" w:rsidRDefault="0065466A" w:rsidP="00AB37F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Доклад закончен, </w:t>
      </w:r>
      <w:r w:rsidR="003405F5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благодарю</w:t>
      </w:r>
      <w:r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внимание!</w:t>
      </w:r>
    </w:p>
    <w:p w:rsidR="001935A0" w:rsidRPr="00AB37FA" w:rsidRDefault="001935A0" w:rsidP="00AB37F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35A0" w:rsidRPr="00AB37FA" w:rsidRDefault="001935A0" w:rsidP="00AB37FA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37FA">
        <w:rPr>
          <w:rFonts w:ascii="Times New Roman" w:hAnsi="Times New Roman" w:cs="Times New Roman"/>
          <w:b/>
          <w:sz w:val="28"/>
          <w:szCs w:val="28"/>
        </w:rPr>
        <w:t>Министерство спорта Калужской области</w:t>
      </w:r>
    </w:p>
    <w:p w:rsidR="001935A0" w:rsidRPr="00AB37FA" w:rsidRDefault="001935A0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5A0" w:rsidRPr="00AB37FA" w:rsidRDefault="001935A0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5A0" w:rsidRPr="00AB37FA" w:rsidRDefault="002C7219" w:rsidP="00AB3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7FA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1935A0" w:rsidRPr="00AB37FA">
        <w:rPr>
          <w:rFonts w:ascii="Times New Roman" w:hAnsi="Times New Roman" w:cs="Times New Roman"/>
          <w:b/>
          <w:sz w:val="28"/>
          <w:szCs w:val="28"/>
        </w:rPr>
        <w:t>РЕШЕНИ</w:t>
      </w:r>
      <w:r w:rsidRPr="00AB37FA">
        <w:rPr>
          <w:rFonts w:ascii="Times New Roman" w:hAnsi="Times New Roman" w:cs="Times New Roman"/>
          <w:b/>
          <w:sz w:val="28"/>
          <w:szCs w:val="28"/>
        </w:rPr>
        <w:t>Я</w:t>
      </w:r>
    </w:p>
    <w:p w:rsidR="001935A0" w:rsidRPr="00AB37FA" w:rsidRDefault="001935A0" w:rsidP="00AB3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координационного совещания руководителей</w:t>
      </w:r>
    </w:p>
    <w:p w:rsidR="001935A0" w:rsidRPr="00AB37FA" w:rsidRDefault="001935A0" w:rsidP="00AB3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государственной власти Калужской области и территориальных</w:t>
      </w:r>
    </w:p>
    <w:p w:rsidR="001935A0" w:rsidRPr="00AB37FA" w:rsidRDefault="001935A0" w:rsidP="00AB3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федеральных органов государственной власти по Калужской области</w:t>
      </w:r>
    </w:p>
    <w:p w:rsidR="001935A0" w:rsidRPr="00AB37FA" w:rsidRDefault="001935A0" w:rsidP="00AB3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</w:t>
      </w:r>
    </w:p>
    <w:p w:rsidR="001935A0" w:rsidRPr="00AB37FA" w:rsidRDefault="001935A0" w:rsidP="00AB37F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935A0" w:rsidRPr="00AB37FA" w:rsidTr="001935A0">
        <w:tc>
          <w:tcPr>
            <w:tcW w:w="5495" w:type="dxa"/>
          </w:tcPr>
          <w:p w:rsidR="001935A0" w:rsidRPr="00AB37FA" w:rsidRDefault="001935A0" w:rsidP="00AB3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эффективности профилактики детского травматизма несовершеннолетних</w:t>
            </w:r>
          </w:p>
        </w:tc>
      </w:tr>
    </w:tbl>
    <w:p w:rsidR="001935A0" w:rsidRPr="00AB37FA" w:rsidRDefault="001935A0" w:rsidP="00AB37F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935A0" w:rsidRPr="00AB37FA" w:rsidRDefault="001935A0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 xml:space="preserve">Заслушав доклад министра спорта Калужской области О.Э. </w:t>
      </w:r>
      <w:proofErr w:type="spellStart"/>
      <w:r w:rsidRPr="00AB37FA"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 w:rsidRPr="00AB37FA">
        <w:rPr>
          <w:rFonts w:ascii="Times New Roman" w:hAnsi="Times New Roman" w:cs="Times New Roman"/>
          <w:sz w:val="28"/>
          <w:szCs w:val="28"/>
        </w:rPr>
        <w:t xml:space="preserve"> по  вопросу:  «</w:t>
      </w:r>
      <w:r w:rsidR="003F1E13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эффективности профилактики детского травматизма несовершеннолетних</w:t>
      </w:r>
      <w:r w:rsidRPr="00AB37FA">
        <w:rPr>
          <w:rFonts w:ascii="Times New Roman" w:hAnsi="Times New Roman" w:cs="Times New Roman"/>
          <w:sz w:val="28"/>
          <w:szCs w:val="28"/>
        </w:rPr>
        <w:t>»</w:t>
      </w:r>
    </w:p>
    <w:p w:rsidR="001935A0" w:rsidRPr="00AB37FA" w:rsidRDefault="001935A0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 xml:space="preserve"> </w:t>
      </w:r>
      <w:r w:rsidRPr="00AB37F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935A0" w:rsidRPr="00AB37FA" w:rsidRDefault="003F1E13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>1</w:t>
      </w:r>
      <w:r w:rsidR="001935A0" w:rsidRPr="00AB37FA">
        <w:rPr>
          <w:rFonts w:ascii="Times New Roman" w:hAnsi="Times New Roman" w:cs="Times New Roman"/>
          <w:sz w:val="28"/>
          <w:szCs w:val="28"/>
        </w:rPr>
        <w:t>. Министерству спорта Калужской области:</w:t>
      </w:r>
    </w:p>
    <w:p w:rsidR="001935A0" w:rsidRPr="00AB37FA" w:rsidRDefault="001935A0" w:rsidP="00AB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FA">
        <w:rPr>
          <w:rFonts w:ascii="Times New Roman" w:hAnsi="Times New Roman" w:cs="Times New Roman"/>
          <w:sz w:val="28"/>
          <w:szCs w:val="28"/>
        </w:rPr>
        <w:t>1.</w:t>
      </w:r>
      <w:r w:rsidR="003F1E13" w:rsidRPr="00AB37FA">
        <w:rPr>
          <w:rFonts w:ascii="Times New Roman" w:hAnsi="Times New Roman" w:cs="Times New Roman"/>
          <w:sz w:val="28"/>
          <w:szCs w:val="28"/>
        </w:rPr>
        <w:t>1.</w:t>
      </w:r>
      <w:r w:rsidRPr="00AB37FA">
        <w:rPr>
          <w:rFonts w:ascii="Times New Roman" w:hAnsi="Times New Roman" w:cs="Times New Roman"/>
          <w:sz w:val="28"/>
          <w:szCs w:val="28"/>
        </w:rPr>
        <w:t xml:space="preserve"> </w:t>
      </w:r>
      <w:r w:rsidR="003F1E13" w:rsidRPr="00AB37FA">
        <w:rPr>
          <w:rFonts w:ascii="Times New Roman" w:hAnsi="Times New Roman" w:cs="Times New Roman"/>
          <w:sz w:val="28"/>
          <w:szCs w:val="28"/>
        </w:rPr>
        <w:t>Продолжить</w:t>
      </w:r>
      <w:r w:rsidRPr="00AB37FA">
        <w:rPr>
          <w:rFonts w:ascii="Times New Roman" w:hAnsi="Times New Roman" w:cs="Times New Roman"/>
          <w:sz w:val="28"/>
          <w:szCs w:val="28"/>
        </w:rPr>
        <w:t xml:space="preserve"> работу по </w:t>
      </w:r>
      <w:r w:rsidR="003F1E13" w:rsidRPr="00AB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профилактике детского травматизма несовершеннолетних </w:t>
      </w:r>
      <w:r w:rsidR="003F1E13" w:rsidRPr="00AB37FA">
        <w:rPr>
          <w:rFonts w:ascii="Times New Roman" w:hAnsi="Times New Roman" w:cs="Times New Roman"/>
          <w:b/>
          <w:sz w:val="28"/>
          <w:szCs w:val="28"/>
        </w:rPr>
        <w:t>(срок</w:t>
      </w:r>
      <w:r w:rsidRPr="00AB37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F1E13" w:rsidRPr="00AB37FA">
        <w:rPr>
          <w:rFonts w:ascii="Times New Roman" w:hAnsi="Times New Roman" w:cs="Times New Roman"/>
          <w:b/>
          <w:sz w:val="28"/>
          <w:szCs w:val="28"/>
        </w:rPr>
        <w:t>постоянно</w:t>
      </w:r>
      <w:r w:rsidRPr="00AB37FA">
        <w:rPr>
          <w:rFonts w:ascii="Times New Roman" w:hAnsi="Times New Roman" w:cs="Times New Roman"/>
          <w:b/>
          <w:sz w:val="28"/>
          <w:szCs w:val="28"/>
        </w:rPr>
        <w:t>)</w:t>
      </w:r>
      <w:r w:rsidR="003F1E13" w:rsidRPr="00AB37FA">
        <w:rPr>
          <w:rFonts w:ascii="Times New Roman" w:hAnsi="Times New Roman" w:cs="Times New Roman"/>
          <w:sz w:val="28"/>
          <w:szCs w:val="28"/>
        </w:rPr>
        <w:t>.</w:t>
      </w:r>
    </w:p>
    <w:p w:rsidR="001935A0" w:rsidRPr="00AB37FA" w:rsidRDefault="001935A0" w:rsidP="00AB37F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35A0" w:rsidRPr="00AB37FA" w:rsidSect="00EB3CD9">
      <w:headerReference w:type="even" r:id="rId9"/>
      <w:headerReference w:type="default" r:id="rId10"/>
      <w:headerReference w:type="first" r:id="rId11"/>
      <w:pgSz w:w="11907" w:h="16840" w:code="9"/>
      <w:pgMar w:top="426" w:right="567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FB" w:rsidRDefault="007368FB">
      <w:pPr>
        <w:spacing w:after="0" w:line="240" w:lineRule="auto"/>
      </w:pPr>
      <w:r>
        <w:separator/>
      </w:r>
    </w:p>
  </w:endnote>
  <w:endnote w:type="continuationSeparator" w:id="0">
    <w:p w:rsidR="007368FB" w:rsidRDefault="0073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FB" w:rsidRDefault="007368FB">
      <w:pPr>
        <w:spacing w:after="0" w:line="240" w:lineRule="auto"/>
      </w:pPr>
      <w:r>
        <w:separator/>
      </w:r>
    </w:p>
  </w:footnote>
  <w:footnote w:type="continuationSeparator" w:id="0">
    <w:p w:rsidR="007368FB" w:rsidRDefault="00736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0C" w:rsidRDefault="00F516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610C" w:rsidRDefault="007368FB">
    <w:pPr>
      <w:pStyle w:val="a3"/>
    </w:pPr>
  </w:p>
  <w:p w:rsidR="00116718" w:rsidRDefault="007368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250900"/>
      <w:docPartObj>
        <w:docPartGallery w:val="Page Numbers (Top of Page)"/>
        <w:docPartUnique/>
      </w:docPartObj>
    </w:sdtPr>
    <w:sdtEndPr/>
    <w:sdtContent>
      <w:p w:rsidR="00EB3CD9" w:rsidRDefault="00EB3C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7FA">
          <w:rPr>
            <w:noProof/>
          </w:rPr>
          <w:t>2</w:t>
        </w:r>
        <w:r>
          <w:fldChar w:fldCharType="end"/>
        </w:r>
      </w:p>
    </w:sdtContent>
  </w:sdt>
  <w:p w:rsidR="00AF610C" w:rsidRDefault="007368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374944"/>
      <w:docPartObj>
        <w:docPartGallery w:val="Page Numbers (Top of Page)"/>
        <w:docPartUnique/>
      </w:docPartObj>
    </w:sdtPr>
    <w:sdtEndPr/>
    <w:sdtContent>
      <w:p w:rsidR="00EB3CD9" w:rsidRDefault="00EB3C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7FA">
          <w:rPr>
            <w:noProof/>
          </w:rPr>
          <w:t>1</w:t>
        </w:r>
        <w:r>
          <w:fldChar w:fldCharType="end"/>
        </w:r>
      </w:p>
    </w:sdtContent>
  </w:sdt>
  <w:p w:rsidR="001935A0" w:rsidRDefault="001935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001C"/>
    <w:multiLevelType w:val="hybridMultilevel"/>
    <w:tmpl w:val="C5DC038C"/>
    <w:lvl w:ilvl="0" w:tplc="4C26AE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A75E28"/>
    <w:multiLevelType w:val="hybridMultilevel"/>
    <w:tmpl w:val="C0A2AFF0"/>
    <w:lvl w:ilvl="0" w:tplc="38009F0A">
      <w:start w:val="1"/>
      <w:numFmt w:val="bullet"/>
      <w:lvlText w:val="▷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C01ED8A8" w:tentative="1">
      <w:start w:val="1"/>
      <w:numFmt w:val="bullet"/>
      <w:lvlText w:val="▷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67465178" w:tentative="1">
      <w:start w:val="1"/>
      <w:numFmt w:val="bullet"/>
      <w:lvlText w:val="▷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F9DE6860" w:tentative="1">
      <w:start w:val="1"/>
      <w:numFmt w:val="bullet"/>
      <w:lvlText w:val="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938619FC" w:tentative="1">
      <w:start w:val="1"/>
      <w:numFmt w:val="bullet"/>
      <w:lvlText w:val="▷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4E3E351E" w:tentative="1">
      <w:start w:val="1"/>
      <w:numFmt w:val="bullet"/>
      <w:lvlText w:val="▷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1390BDA4" w:tentative="1">
      <w:start w:val="1"/>
      <w:numFmt w:val="bullet"/>
      <w:lvlText w:val="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DFB85A0A" w:tentative="1">
      <w:start w:val="1"/>
      <w:numFmt w:val="bullet"/>
      <w:lvlText w:val="▷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9D6A51CA" w:tentative="1">
      <w:start w:val="1"/>
      <w:numFmt w:val="bullet"/>
      <w:lvlText w:val="▷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2">
    <w:nsid w:val="3E950C04"/>
    <w:multiLevelType w:val="hybridMultilevel"/>
    <w:tmpl w:val="35D22716"/>
    <w:lvl w:ilvl="0" w:tplc="E1841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62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49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E2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41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22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8A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6D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A3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EB2006"/>
    <w:multiLevelType w:val="hybridMultilevel"/>
    <w:tmpl w:val="78E456DC"/>
    <w:lvl w:ilvl="0" w:tplc="F72E6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79142E"/>
    <w:multiLevelType w:val="hybridMultilevel"/>
    <w:tmpl w:val="EFC0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A1D61"/>
    <w:multiLevelType w:val="hybridMultilevel"/>
    <w:tmpl w:val="A132915A"/>
    <w:lvl w:ilvl="0" w:tplc="C3E018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65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7A1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A0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2B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4C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A3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C5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3230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67FA8"/>
    <w:multiLevelType w:val="hybridMultilevel"/>
    <w:tmpl w:val="A7D07AF0"/>
    <w:lvl w:ilvl="0" w:tplc="40207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00138A"/>
    <w:multiLevelType w:val="hybridMultilevel"/>
    <w:tmpl w:val="9E4EB052"/>
    <w:lvl w:ilvl="0" w:tplc="C0702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2802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F861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50E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2F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B64A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363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6E5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1040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574C39"/>
    <w:multiLevelType w:val="hybridMultilevel"/>
    <w:tmpl w:val="E720677A"/>
    <w:lvl w:ilvl="0" w:tplc="F72E6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216AB"/>
    <w:multiLevelType w:val="hybridMultilevel"/>
    <w:tmpl w:val="AA8A1C74"/>
    <w:lvl w:ilvl="0" w:tplc="E08E4478">
      <w:start w:val="1"/>
      <w:numFmt w:val="bullet"/>
      <w:lvlText w:val="▷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0F685A20" w:tentative="1">
      <w:start w:val="1"/>
      <w:numFmt w:val="bullet"/>
      <w:lvlText w:val="▷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F99C61B4" w:tentative="1">
      <w:start w:val="1"/>
      <w:numFmt w:val="bullet"/>
      <w:lvlText w:val="▷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8B4EB7B0" w:tentative="1">
      <w:start w:val="1"/>
      <w:numFmt w:val="bullet"/>
      <w:lvlText w:val="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58ECCC6E" w:tentative="1">
      <w:start w:val="1"/>
      <w:numFmt w:val="bullet"/>
      <w:lvlText w:val="▷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43322418" w:tentative="1">
      <w:start w:val="1"/>
      <w:numFmt w:val="bullet"/>
      <w:lvlText w:val="▷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F2A8CD20" w:tentative="1">
      <w:start w:val="1"/>
      <w:numFmt w:val="bullet"/>
      <w:lvlText w:val="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BF14090E" w:tentative="1">
      <w:start w:val="1"/>
      <w:numFmt w:val="bullet"/>
      <w:lvlText w:val="▷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D4FEBF40" w:tentative="1">
      <w:start w:val="1"/>
      <w:numFmt w:val="bullet"/>
      <w:lvlText w:val="▷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0">
    <w:nsid w:val="6ED536EC"/>
    <w:multiLevelType w:val="hybridMultilevel"/>
    <w:tmpl w:val="862CF01C"/>
    <w:lvl w:ilvl="0" w:tplc="551C8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A26207"/>
    <w:multiLevelType w:val="hybridMultilevel"/>
    <w:tmpl w:val="D8F6CF0A"/>
    <w:lvl w:ilvl="0" w:tplc="66900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E9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C7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A8A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2F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889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6D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2B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7E4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984FA8"/>
    <w:multiLevelType w:val="hybridMultilevel"/>
    <w:tmpl w:val="4A88D676"/>
    <w:lvl w:ilvl="0" w:tplc="EF8EA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2A5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C60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86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87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CA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C8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2F0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847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F0"/>
    <w:rsid w:val="000354C9"/>
    <w:rsid w:val="00053A0A"/>
    <w:rsid w:val="00054F06"/>
    <w:rsid w:val="00076A5B"/>
    <w:rsid w:val="00077869"/>
    <w:rsid w:val="00093707"/>
    <w:rsid w:val="000A36F5"/>
    <w:rsid w:val="000A4877"/>
    <w:rsid w:val="000B4647"/>
    <w:rsid w:val="000C764E"/>
    <w:rsid w:val="00106D81"/>
    <w:rsid w:val="001076F0"/>
    <w:rsid w:val="00107EB9"/>
    <w:rsid w:val="00123BCA"/>
    <w:rsid w:val="00130456"/>
    <w:rsid w:val="00145CF4"/>
    <w:rsid w:val="00146CCD"/>
    <w:rsid w:val="001541A0"/>
    <w:rsid w:val="0016061F"/>
    <w:rsid w:val="001614F3"/>
    <w:rsid w:val="00187E22"/>
    <w:rsid w:val="001935A0"/>
    <w:rsid w:val="001A5F8C"/>
    <w:rsid w:val="001B10C9"/>
    <w:rsid w:val="001B44C6"/>
    <w:rsid w:val="001C61BA"/>
    <w:rsid w:val="001C6B5B"/>
    <w:rsid w:val="001C7931"/>
    <w:rsid w:val="001D074C"/>
    <w:rsid w:val="001E6284"/>
    <w:rsid w:val="00213A78"/>
    <w:rsid w:val="002142A3"/>
    <w:rsid w:val="002159C3"/>
    <w:rsid w:val="00221AF1"/>
    <w:rsid w:val="00256C49"/>
    <w:rsid w:val="00260878"/>
    <w:rsid w:val="00262738"/>
    <w:rsid w:val="002A24D1"/>
    <w:rsid w:val="002C7219"/>
    <w:rsid w:val="002D7656"/>
    <w:rsid w:val="003054C2"/>
    <w:rsid w:val="0033593F"/>
    <w:rsid w:val="00336332"/>
    <w:rsid w:val="003405F5"/>
    <w:rsid w:val="00344C50"/>
    <w:rsid w:val="00347C78"/>
    <w:rsid w:val="00361425"/>
    <w:rsid w:val="00375BF6"/>
    <w:rsid w:val="00395163"/>
    <w:rsid w:val="003C3689"/>
    <w:rsid w:val="003E18CF"/>
    <w:rsid w:val="003E2D37"/>
    <w:rsid w:val="003F1E13"/>
    <w:rsid w:val="00403F72"/>
    <w:rsid w:val="0042213B"/>
    <w:rsid w:val="004306EB"/>
    <w:rsid w:val="0044157B"/>
    <w:rsid w:val="004A04DD"/>
    <w:rsid w:val="004B2629"/>
    <w:rsid w:val="004B3F8C"/>
    <w:rsid w:val="004C3123"/>
    <w:rsid w:val="004D280B"/>
    <w:rsid w:val="004D3C7D"/>
    <w:rsid w:val="005618E7"/>
    <w:rsid w:val="0057207D"/>
    <w:rsid w:val="00572EB1"/>
    <w:rsid w:val="005802D6"/>
    <w:rsid w:val="005879A6"/>
    <w:rsid w:val="005A12AC"/>
    <w:rsid w:val="005B4218"/>
    <w:rsid w:val="005D7692"/>
    <w:rsid w:val="005E0F21"/>
    <w:rsid w:val="006158E5"/>
    <w:rsid w:val="0065296F"/>
    <w:rsid w:val="0065466A"/>
    <w:rsid w:val="0066419A"/>
    <w:rsid w:val="00674F96"/>
    <w:rsid w:val="00697E95"/>
    <w:rsid w:val="006A0BCB"/>
    <w:rsid w:val="006B7B3F"/>
    <w:rsid w:val="006D11DE"/>
    <w:rsid w:val="006D67D3"/>
    <w:rsid w:val="006E5FDC"/>
    <w:rsid w:val="0071176E"/>
    <w:rsid w:val="00715478"/>
    <w:rsid w:val="00721E8A"/>
    <w:rsid w:val="007368FB"/>
    <w:rsid w:val="00741062"/>
    <w:rsid w:val="00742A22"/>
    <w:rsid w:val="007676EA"/>
    <w:rsid w:val="0077782B"/>
    <w:rsid w:val="007901EC"/>
    <w:rsid w:val="00791BEC"/>
    <w:rsid w:val="007E019C"/>
    <w:rsid w:val="00805A08"/>
    <w:rsid w:val="00834704"/>
    <w:rsid w:val="008549F2"/>
    <w:rsid w:val="00891ED1"/>
    <w:rsid w:val="00897ED3"/>
    <w:rsid w:val="0092024C"/>
    <w:rsid w:val="00981696"/>
    <w:rsid w:val="009940D1"/>
    <w:rsid w:val="009A3D6A"/>
    <w:rsid w:val="009E702F"/>
    <w:rsid w:val="009F6A35"/>
    <w:rsid w:val="00A7076C"/>
    <w:rsid w:val="00AB1945"/>
    <w:rsid w:val="00AB19E3"/>
    <w:rsid w:val="00AB37FA"/>
    <w:rsid w:val="00AB6D98"/>
    <w:rsid w:val="00AF65C5"/>
    <w:rsid w:val="00B11F1A"/>
    <w:rsid w:val="00B14958"/>
    <w:rsid w:val="00B205D4"/>
    <w:rsid w:val="00B21DF8"/>
    <w:rsid w:val="00B2580D"/>
    <w:rsid w:val="00B30330"/>
    <w:rsid w:val="00B34578"/>
    <w:rsid w:val="00B573FD"/>
    <w:rsid w:val="00B91185"/>
    <w:rsid w:val="00BF6803"/>
    <w:rsid w:val="00C07D6F"/>
    <w:rsid w:val="00C1339D"/>
    <w:rsid w:val="00C15614"/>
    <w:rsid w:val="00C164D6"/>
    <w:rsid w:val="00C53B3B"/>
    <w:rsid w:val="00C61919"/>
    <w:rsid w:val="00C635EF"/>
    <w:rsid w:val="00C73BB7"/>
    <w:rsid w:val="00C74C4D"/>
    <w:rsid w:val="00C74D5E"/>
    <w:rsid w:val="00C87D9E"/>
    <w:rsid w:val="00CA0ED6"/>
    <w:rsid w:val="00CB14FD"/>
    <w:rsid w:val="00CC215E"/>
    <w:rsid w:val="00CC3942"/>
    <w:rsid w:val="00CC4744"/>
    <w:rsid w:val="00CC62A0"/>
    <w:rsid w:val="00CD782D"/>
    <w:rsid w:val="00D27910"/>
    <w:rsid w:val="00D34AF3"/>
    <w:rsid w:val="00D37B6D"/>
    <w:rsid w:val="00D56A3E"/>
    <w:rsid w:val="00D771C2"/>
    <w:rsid w:val="00DB18F6"/>
    <w:rsid w:val="00DB6B15"/>
    <w:rsid w:val="00DC71CA"/>
    <w:rsid w:val="00DD1CD3"/>
    <w:rsid w:val="00DE1493"/>
    <w:rsid w:val="00E049C0"/>
    <w:rsid w:val="00E45145"/>
    <w:rsid w:val="00E4678B"/>
    <w:rsid w:val="00E671AB"/>
    <w:rsid w:val="00E829E8"/>
    <w:rsid w:val="00E96BD1"/>
    <w:rsid w:val="00EA4045"/>
    <w:rsid w:val="00EB3CD9"/>
    <w:rsid w:val="00EC3E55"/>
    <w:rsid w:val="00ED2AE4"/>
    <w:rsid w:val="00EE3645"/>
    <w:rsid w:val="00EE394F"/>
    <w:rsid w:val="00EF610C"/>
    <w:rsid w:val="00F02E48"/>
    <w:rsid w:val="00F044B8"/>
    <w:rsid w:val="00F075EF"/>
    <w:rsid w:val="00F43F6E"/>
    <w:rsid w:val="00F5162F"/>
    <w:rsid w:val="00F63E7E"/>
    <w:rsid w:val="00F7157B"/>
    <w:rsid w:val="00F92F8F"/>
    <w:rsid w:val="00FB2781"/>
    <w:rsid w:val="00FB6817"/>
    <w:rsid w:val="00FD0F30"/>
    <w:rsid w:val="00FD4734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9C0"/>
  </w:style>
  <w:style w:type="character" w:styleId="a5">
    <w:name w:val="page number"/>
    <w:basedOn w:val="a0"/>
    <w:rsid w:val="00E049C0"/>
  </w:style>
  <w:style w:type="paragraph" w:styleId="a6">
    <w:name w:val="List Paragraph"/>
    <w:basedOn w:val="a"/>
    <w:uiPriority w:val="34"/>
    <w:qFormat/>
    <w:rsid w:val="0066419A"/>
    <w:pPr>
      <w:ind w:left="720"/>
      <w:contextualSpacing/>
    </w:pPr>
  </w:style>
  <w:style w:type="table" w:styleId="a7">
    <w:name w:val="Table Grid"/>
    <w:basedOn w:val="a1"/>
    <w:uiPriority w:val="59"/>
    <w:rsid w:val="001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CC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44C50"/>
    <w:rPr>
      <w:color w:val="0000FF"/>
      <w:u w:val="single"/>
    </w:rPr>
  </w:style>
  <w:style w:type="paragraph" w:customStyle="1" w:styleId="ConsPlusNormal">
    <w:name w:val="ConsPlusNormal"/>
    <w:rsid w:val="00B11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93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3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9C0"/>
  </w:style>
  <w:style w:type="character" w:styleId="a5">
    <w:name w:val="page number"/>
    <w:basedOn w:val="a0"/>
    <w:rsid w:val="00E049C0"/>
  </w:style>
  <w:style w:type="paragraph" w:styleId="a6">
    <w:name w:val="List Paragraph"/>
    <w:basedOn w:val="a"/>
    <w:uiPriority w:val="34"/>
    <w:qFormat/>
    <w:rsid w:val="0066419A"/>
    <w:pPr>
      <w:ind w:left="720"/>
      <w:contextualSpacing/>
    </w:pPr>
  </w:style>
  <w:style w:type="table" w:styleId="a7">
    <w:name w:val="Table Grid"/>
    <w:basedOn w:val="a1"/>
    <w:uiPriority w:val="59"/>
    <w:rsid w:val="001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CC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44C50"/>
    <w:rPr>
      <w:color w:val="0000FF"/>
      <w:u w:val="single"/>
    </w:rPr>
  </w:style>
  <w:style w:type="paragraph" w:customStyle="1" w:styleId="ConsPlusNormal">
    <w:name w:val="ConsPlusNormal"/>
    <w:rsid w:val="00B11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93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3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5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1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8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4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5501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845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6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71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7842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867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785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BFBA535F02778E3ADC846AD48618ABF589D861F55A7CD93089A062395488EF62D963AD631F137F9094941238AA51409183AADEB7BEE4B2XC39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Магомедова Кристина Кахримановна</dc:creator>
  <cp:lastModifiedBy>Кузнецова Мария Александровна</cp:lastModifiedBy>
  <cp:revision>2</cp:revision>
  <cp:lastPrinted>2021-12-10T06:26:00Z</cp:lastPrinted>
  <dcterms:created xsi:type="dcterms:W3CDTF">2022-01-31T12:23:00Z</dcterms:created>
  <dcterms:modified xsi:type="dcterms:W3CDTF">2022-01-31T12:23:00Z</dcterms:modified>
</cp:coreProperties>
</file>